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"/>
        <w:gridCol w:w="1265"/>
        <w:gridCol w:w="3853"/>
        <w:gridCol w:w="1686"/>
        <w:gridCol w:w="850"/>
        <w:gridCol w:w="1248"/>
        <w:gridCol w:w="989"/>
        <w:gridCol w:w="1024"/>
        <w:gridCol w:w="206"/>
      </w:tblGrid>
      <w:tr w:rsidR="00D4332D" w:rsidRPr="00B71751" w14:paraId="61C5A59B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51769C75" w14:textId="77777777" w:rsidR="00D4332D" w:rsidRPr="00B71751" w:rsidRDefault="00F32456" w:rsidP="00B71751">
            <w:pPr>
              <w:pStyle w:val="TableParagraph"/>
              <w:spacing w:before="39"/>
              <w:ind w:left="363" w:hanging="8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Processo</w:t>
            </w:r>
          </w:p>
        </w:tc>
        <w:tc>
          <w:tcPr>
            <w:tcW w:w="9650" w:type="dxa"/>
            <w:gridSpan w:val="6"/>
          </w:tcPr>
          <w:p w14:paraId="4E5D0640" w14:textId="33BA13B5" w:rsidR="00D4332D" w:rsidRPr="00B71751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Pesquisa</w:t>
            </w:r>
            <w:r w:rsidRPr="00B71751">
              <w:rPr>
                <w:rFonts w:asciiTheme="minorHAnsi" w:hAnsiTheme="minorHAnsi" w:cstheme="minorHAnsi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</w:t>
            </w:r>
            <w:r w:rsidRPr="00B71751">
              <w:rPr>
                <w:rFonts w:asciiTheme="minorHAnsi" w:hAnsiTheme="minorHAnsi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Preços</w:t>
            </w:r>
            <w:r w:rsidRPr="00B71751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Nº</w:t>
            </w:r>
            <w:r w:rsidRPr="00B71751">
              <w:rPr>
                <w:rFonts w:asciiTheme="minorHAnsi" w:hAnsiTheme="minorHAnsi" w:cstheme="minorHAnsi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000</w:t>
            </w:r>
            <w:r w:rsidR="0061036C"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</w:t>
            </w:r>
            <w:r w:rsidR="004F26CA"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/202</w:t>
            </w:r>
            <w:r w:rsidR="0061036C"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  <w:r w:rsidRPr="00B71751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</w:p>
        </w:tc>
      </w:tr>
      <w:tr w:rsidR="00D4332D" w:rsidRPr="00B71751" w14:paraId="763790B0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766F1BC6" w14:textId="77777777" w:rsidR="00D4332D" w:rsidRPr="00B71751" w:rsidRDefault="00F32456" w:rsidP="00B71751">
            <w:pPr>
              <w:pStyle w:val="TableParagraph"/>
              <w:spacing w:before="39"/>
              <w:ind w:left="288" w:hanging="15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Fornecedor</w:t>
            </w:r>
          </w:p>
        </w:tc>
        <w:tc>
          <w:tcPr>
            <w:tcW w:w="9650" w:type="dxa"/>
            <w:gridSpan w:val="6"/>
          </w:tcPr>
          <w:p w14:paraId="1F896D6C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18684EAC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4CB6A294" w14:textId="2B7A3C93" w:rsidR="00D4332D" w:rsidRPr="00B71751" w:rsidRDefault="00B71751" w:rsidP="00B71751">
            <w:pPr>
              <w:pStyle w:val="TableParagraph"/>
              <w:spacing w:before="39"/>
              <w:ind w:left="136" w:right="46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="00F32456"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CNPJ</w:t>
            </w:r>
          </w:p>
        </w:tc>
        <w:tc>
          <w:tcPr>
            <w:tcW w:w="9650" w:type="dxa"/>
            <w:gridSpan w:val="6"/>
          </w:tcPr>
          <w:p w14:paraId="1587DE50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4543D701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749EEB62" w14:textId="238F124F" w:rsidR="00D4332D" w:rsidRPr="00B71751" w:rsidRDefault="00B71751" w:rsidP="00B71751">
            <w:pPr>
              <w:pStyle w:val="TableParagraph"/>
              <w:spacing w:before="39"/>
              <w:ind w:left="355" w:hanging="21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F32456"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Endereço</w:t>
            </w:r>
          </w:p>
        </w:tc>
        <w:tc>
          <w:tcPr>
            <w:tcW w:w="9650" w:type="dxa"/>
            <w:gridSpan w:val="6"/>
          </w:tcPr>
          <w:p w14:paraId="0FB8F2B6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4682CB81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569C259E" w14:textId="77777777" w:rsidR="00D4332D" w:rsidRPr="00B71751" w:rsidRDefault="00F32456" w:rsidP="00B71751">
            <w:pPr>
              <w:pStyle w:val="TableParagraph"/>
              <w:spacing w:before="39"/>
              <w:ind w:left="418" w:hanging="14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Contato</w:t>
            </w:r>
          </w:p>
        </w:tc>
        <w:tc>
          <w:tcPr>
            <w:tcW w:w="9650" w:type="dxa"/>
            <w:gridSpan w:val="6"/>
          </w:tcPr>
          <w:p w14:paraId="3F5BF996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F04" w:rsidRPr="00B71751" w14:paraId="47128326" w14:textId="77777777" w:rsidTr="00B71751">
        <w:trPr>
          <w:gridBefore w:val="1"/>
          <w:gridAfter w:val="1"/>
          <w:wBefore w:w="129" w:type="dxa"/>
          <w:wAfter w:w="206" w:type="dxa"/>
          <w:trHeight w:val="404"/>
        </w:trPr>
        <w:tc>
          <w:tcPr>
            <w:tcW w:w="1265" w:type="dxa"/>
          </w:tcPr>
          <w:p w14:paraId="22C5EFCD" w14:textId="077E9A33" w:rsidR="00C12F04" w:rsidRPr="00B71751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9" w:type="dxa"/>
            <w:gridSpan w:val="2"/>
          </w:tcPr>
          <w:p w14:paraId="1E8D6072" w14:textId="77777777" w:rsidR="00C12F04" w:rsidRPr="00B71751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Especificações</w:t>
            </w:r>
          </w:p>
        </w:tc>
        <w:tc>
          <w:tcPr>
            <w:tcW w:w="850" w:type="dxa"/>
          </w:tcPr>
          <w:p w14:paraId="30B9A824" w14:textId="77777777" w:rsidR="00C12F04" w:rsidRPr="00B71751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1248" w:type="dxa"/>
          </w:tcPr>
          <w:p w14:paraId="5D7445CB" w14:textId="77777777" w:rsidR="00C12F04" w:rsidRPr="00B71751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B71751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Unitário</w:t>
            </w:r>
          </w:p>
        </w:tc>
        <w:tc>
          <w:tcPr>
            <w:tcW w:w="1024" w:type="dxa"/>
          </w:tcPr>
          <w:p w14:paraId="18B08607" w14:textId="77777777" w:rsidR="00C12F04" w:rsidRPr="00B71751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B7175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A94B56" w:rsidRPr="00B71751" w14:paraId="0C51DDB2" w14:textId="77777777" w:rsidTr="00B71751">
        <w:trPr>
          <w:gridBefore w:val="1"/>
          <w:gridAfter w:val="1"/>
          <w:wBefore w:w="129" w:type="dxa"/>
          <w:wAfter w:w="206" w:type="dxa"/>
          <w:trHeight w:val="357"/>
        </w:trPr>
        <w:tc>
          <w:tcPr>
            <w:tcW w:w="1265" w:type="dxa"/>
          </w:tcPr>
          <w:p w14:paraId="2C3E2305" w14:textId="4B822DE1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2427</w:t>
            </w:r>
          </w:p>
        </w:tc>
        <w:tc>
          <w:tcPr>
            <w:tcW w:w="5539" w:type="dxa"/>
            <w:gridSpan w:val="2"/>
          </w:tcPr>
          <w:p w14:paraId="4F78824A" w14:textId="648B827A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Rack de parede 7Ux550mm</w:t>
            </w:r>
          </w:p>
        </w:tc>
        <w:tc>
          <w:tcPr>
            <w:tcW w:w="850" w:type="dxa"/>
          </w:tcPr>
          <w:p w14:paraId="5E8B306D" w14:textId="06DBA581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1CCDAD13" w14:textId="3C40941D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89" w:type="dxa"/>
          </w:tcPr>
          <w:p w14:paraId="197585D3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C9BB3E9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504EE0E6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34B4E2A5" w14:textId="6DA72943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2428</w:t>
            </w:r>
          </w:p>
        </w:tc>
        <w:tc>
          <w:tcPr>
            <w:tcW w:w="5539" w:type="dxa"/>
            <w:gridSpan w:val="2"/>
          </w:tcPr>
          <w:p w14:paraId="1A679129" w14:textId="06CE3615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Bandeija fixa 290mm</w:t>
            </w:r>
          </w:p>
        </w:tc>
        <w:tc>
          <w:tcPr>
            <w:tcW w:w="850" w:type="dxa"/>
          </w:tcPr>
          <w:p w14:paraId="123894BC" w14:textId="09EA917A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1FAEA4AD" w14:textId="645182F8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89" w:type="dxa"/>
          </w:tcPr>
          <w:p w14:paraId="09F0330E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EE34805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4A112EC1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7AAAD8A6" w14:textId="70F0A40E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2429</w:t>
            </w:r>
          </w:p>
        </w:tc>
        <w:tc>
          <w:tcPr>
            <w:tcW w:w="5539" w:type="dxa"/>
            <w:gridSpan w:val="2"/>
          </w:tcPr>
          <w:p w14:paraId="0746567D" w14:textId="2A02D62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Regua de 12 tomadas</w:t>
            </w:r>
          </w:p>
        </w:tc>
        <w:tc>
          <w:tcPr>
            <w:tcW w:w="850" w:type="dxa"/>
          </w:tcPr>
          <w:p w14:paraId="3070A864" w14:textId="5ABFC4B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6CF8D9E5" w14:textId="5B6741B9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89" w:type="dxa"/>
          </w:tcPr>
          <w:p w14:paraId="21CC10AB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CA827F2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15A1852A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4E0F5012" w14:textId="4FFCAA40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1488</w:t>
            </w:r>
          </w:p>
        </w:tc>
        <w:tc>
          <w:tcPr>
            <w:tcW w:w="5539" w:type="dxa"/>
            <w:gridSpan w:val="2"/>
          </w:tcPr>
          <w:p w14:paraId="3C7FA1B3" w14:textId="75CC4AC6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Nobreak 600 va bovolt</w:t>
            </w:r>
          </w:p>
        </w:tc>
        <w:tc>
          <w:tcPr>
            <w:tcW w:w="850" w:type="dxa"/>
          </w:tcPr>
          <w:p w14:paraId="076B1DBB" w14:textId="64598E95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33605046" w14:textId="7E595AC2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89" w:type="dxa"/>
          </w:tcPr>
          <w:p w14:paraId="10F44FE5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7A9BC17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0655E94D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263C5C69" w14:textId="453E4914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2430</w:t>
            </w:r>
          </w:p>
        </w:tc>
        <w:tc>
          <w:tcPr>
            <w:tcW w:w="5539" w:type="dxa"/>
            <w:gridSpan w:val="2"/>
          </w:tcPr>
          <w:p w14:paraId="74B1EE20" w14:textId="5505C164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Gravador de imagem </w:t>
            </w: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NVD 04 canais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IP</w:t>
            </w:r>
          </w:p>
        </w:tc>
        <w:tc>
          <w:tcPr>
            <w:tcW w:w="850" w:type="dxa"/>
          </w:tcPr>
          <w:p w14:paraId="6909347D" w14:textId="2BEDFEED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212F8AC9" w14:textId="3BE56DD5" w:rsidR="00A94B56" w:rsidRPr="00B71751" w:rsidRDefault="00A94B56" w:rsidP="00A94B56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37EBFFA9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3BBCA89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01287706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124CA1D6" w14:textId="5F8CC84D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2431</w:t>
            </w:r>
          </w:p>
        </w:tc>
        <w:tc>
          <w:tcPr>
            <w:tcW w:w="5539" w:type="dxa"/>
            <w:gridSpan w:val="2"/>
          </w:tcPr>
          <w:p w14:paraId="20E947B1" w14:textId="175CDA21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Gravador de imagem </w:t>
            </w: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NVD 08 canais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IP</w:t>
            </w:r>
          </w:p>
        </w:tc>
        <w:tc>
          <w:tcPr>
            <w:tcW w:w="850" w:type="dxa"/>
          </w:tcPr>
          <w:p w14:paraId="30700693" w14:textId="11FCD7C3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54B914DC" w14:textId="585B1CBC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5B62257F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F45505A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28022CC6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1A500BE1" w14:textId="3746AAAB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1449</w:t>
            </w:r>
          </w:p>
        </w:tc>
        <w:tc>
          <w:tcPr>
            <w:tcW w:w="5539" w:type="dxa"/>
            <w:gridSpan w:val="2"/>
          </w:tcPr>
          <w:p w14:paraId="0BE48711" w14:textId="1D17BCCA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HD 2TB</w:t>
            </w:r>
          </w:p>
        </w:tc>
        <w:tc>
          <w:tcPr>
            <w:tcW w:w="850" w:type="dxa"/>
          </w:tcPr>
          <w:p w14:paraId="591E3FDC" w14:textId="74EF0E19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7884CCF6" w14:textId="3CFE53F4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89" w:type="dxa"/>
          </w:tcPr>
          <w:p w14:paraId="19B7E4BE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3ECF0BBD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31FF5634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7DDDD953" w14:textId="61F03965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1489</w:t>
            </w:r>
          </w:p>
        </w:tc>
        <w:tc>
          <w:tcPr>
            <w:tcW w:w="5539" w:type="dxa"/>
            <w:gridSpan w:val="2"/>
          </w:tcPr>
          <w:p w14:paraId="42E734DF" w14:textId="7CF1531D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Câmera IP FULLCOLOR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Bullet</w:t>
            </w:r>
          </w:p>
        </w:tc>
        <w:tc>
          <w:tcPr>
            <w:tcW w:w="850" w:type="dxa"/>
          </w:tcPr>
          <w:p w14:paraId="3AE42242" w14:textId="4A74911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5D03103F" w14:textId="631BAC01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989" w:type="dxa"/>
          </w:tcPr>
          <w:p w14:paraId="59932BA9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DFEC603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215F73FD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5B3C7600" w14:textId="2AFD0667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1492</w:t>
            </w:r>
          </w:p>
        </w:tc>
        <w:tc>
          <w:tcPr>
            <w:tcW w:w="5539" w:type="dxa"/>
            <w:gridSpan w:val="2"/>
          </w:tcPr>
          <w:p w14:paraId="3987B3F2" w14:textId="35EDD479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Caixinha de sorepor para CFTV</w:t>
            </w:r>
          </w:p>
        </w:tc>
        <w:tc>
          <w:tcPr>
            <w:tcW w:w="850" w:type="dxa"/>
          </w:tcPr>
          <w:p w14:paraId="260F0B81" w14:textId="0245CA75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2A391D5F" w14:textId="3FBF6744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989" w:type="dxa"/>
          </w:tcPr>
          <w:p w14:paraId="6C288041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8CD2709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2CAEC753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65F18414" w14:textId="4C13CC5E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1410</w:t>
            </w:r>
          </w:p>
        </w:tc>
        <w:tc>
          <w:tcPr>
            <w:tcW w:w="5539" w:type="dxa"/>
            <w:gridSpan w:val="2"/>
          </w:tcPr>
          <w:p w14:paraId="7D64E4EE" w14:textId="256743E2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Switch 5 portass POE</w:t>
            </w:r>
          </w:p>
        </w:tc>
        <w:tc>
          <w:tcPr>
            <w:tcW w:w="850" w:type="dxa"/>
          </w:tcPr>
          <w:p w14:paraId="22AF6D5B" w14:textId="2AE08472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3F030F4E" w14:textId="14071EE5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736EF59B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2D12616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314BE8FC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482190DF" w14:textId="7CF6B4A1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1410</w:t>
            </w:r>
          </w:p>
        </w:tc>
        <w:tc>
          <w:tcPr>
            <w:tcW w:w="5539" w:type="dxa"/>
            <w:gridSpan w:val="2"/>
          </w:tcPr>
          <w:p w14:paraId="4ABFA410" w14:textId="7D09FCD4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Switch 8 portass POE </w:t>
            </w:r>
          </w:p>
        </w:tc>
        <w:tc>
          <w:tcPr>
            <w:tcW w:w="850" w:type="dxa"/>
          </w:tcPr>
          <w:p w14:paraId="3505C69D" w14:textId="14B6261B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39A155D8" w14:textId="53362C4B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7D670D04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56B5294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64F8F31C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4835D0B5" w14:textId="2EB77E32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2432</w:t>
            </w:r>
          </w:p>
        </w:tc>
        <w:tc>
          <w:tcPr>
            <w:tcW w:w="5539" w:type="dxa"/>
            <w:gridSpan w:val="2"/>
          </w:tcPr>
          <w:p w14:paraId="53947C54" w14:textId="30821732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Central de alarme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não monitorada com uso de aplicativo remoto – 4 zonas com fio e 20 zonas sem fio</w:t>
            </w:r>
          </w:p>
        </w:tc>
        <w:tc>
          <w:tcPr>
            <w:tcW w:w="850" w:type="dxa"/>
          </w:tcPr>
          <w:p w14:paraId="027294C9" w14:textId="761B69C8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00C29693" w14:textId="2CDA94B4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89" w:type="dxa"/>
          </w:tcPr>
          <w:p w14:paraId="441737AF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9BFFA7A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005966DA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3D935C61" w14:textId="4EE76E9D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2433</w:t>
            </w:r>
          </w:p>
        </w:tc>
        <w:tc>
          <w:tcPr>
            <w:tcW w:w="5539" w:type="dxa"/>
            <w:gridSpan w:val="2"/>
          </w:tcPr>
          <w:p w14:paraId="594BBB98" w14:textId="3C86E53E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Batteria Selada 127v 7A</w:t>
            </w:r>
          </w:p>
        </w:tc>
        <w:tc>
          <w:tcPr>
            <w:tcW w:w="850" w:type="dxa"/>
          </w:tcPr>
          <w:p w14:paraId="4968A590" w14:textId="45C6C90A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4EA45C01" w14:textId="1FAB8629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989" w:type="dxa"/>
          </w:tcPr>
          <w:p w14:paraId="126A7246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8AEAE17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4F8C6D27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00CB590B" w14:textId="322861DE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2434</w:t>
            </w:r>
          </w:p>
        </w:tc>
        <w:tc>
          <w:tcPr>
            <w:tcW w:w="5539" w:type="dxa"/>
            <w:gridSpan w:val="2"/>
          </w:tcPr>
          <w:p w14:paraId="1423B60B" w14:textId="333F250B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Sirene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115 DB</w:t>
            </w:r>
          </w:p>
        </w:tc>
        <w:tc>
          <w:tcPr>
            <w:tcW w:w="850" w:type="dxa"/>
          </w:tcPr>
          <w:p w14:paraId="390B8AF1" w14:textId="62DCA585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0ADE0E87" w14:textId="59135FF9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989" w:type="dxa"/>
          </w:tcPr>
          <w:p w14:paraId="03E015C2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6AF563E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570766F9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04BA654D" w14:textId="2603FD2C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2435</w:t>
            </w:r>
          </w:p>
        </w:tc>
        <w:tc>
          <w:tcPr>
            <w:tcW w:w="5539" w:type="dxa"/>
            <w:gridSpan w:val="2"/>
          </w:tcPr>
          <w:p w14:paraId="7DCCE6F4" w14:textId="0CF94A5D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Sensor de barreiras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metros</w:t>
            </w:r>
          </w:p>
        </w:tc>
        <w:tc>
          <w:tcPr>
            <w:tcW w:w="850" w:type="dxa"/>
          </w:tcPr>
          <w:p w14:paraId="38C51062" w14:textId="7F0E4E3E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7B124F3F" w14:textId="0DA9857E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989" w:type="dxa"/>
          </w:tcPr>
          <w:p w14:paraId="08772751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E2BF29D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7178A019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32350B32" w14:textId="0D9491E3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2436</w:t>
            </w:r>
          </w:p>
        </w:tc>
        <w:tc>
          <w:tcPr>
            <w:tcW w:w="5539" w:type="dxa"/>
            <w:gridSpan w:val="2"/>
          </w:tcPr>
          <w:p w14:paraId="37FB4FA9" w14:textId="5C050DF9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 xml:space="preserve">Sensor de presença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com função pet</w:t>
            </w:r>
          </w:p>
        </w:tc>
        <w:tc>
          <w:tcPr>
            <w:tcW w:w="850" w:type="dxa"/>
          </w:tcPr>
          <w:p w14:paraId="3F2BDFB6" w14:textId="41A2010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11321061" w14:textId="40264BDF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89" w:type="dxa"/>
          </w:tcPr>
          <w:p w14:paraId="48AB02C0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3954B5A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3B1ADA1D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3BA2C835" w14:textId="75204D30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2437</w:t>
            </w:r>
          </w:p>
        </w:tc>
        <w:tc>
          <w:tcPr>
            <w:tcW w:w="5539" w:type="dxa"/>
            <w:gridSpan w:val="2"/>
          </w:tcPr>
          <w:p w14:paraId="6EE76D19" w14:textId="1D4E5E93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Carregador flutuador de bateria</w:t>
            </w:r>
          </w:p>
        </w:tc>
        <w:tc>
          <w:tcPr>
            <w:tcW w:w="850" w:type="dxa"/>
          </w:tcPr>
          <w:p w14:paraId="3F513BBD" w14:textId="145FFE0D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2A6D8B9E" w14:textId="73C2FA00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4791EA97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3E1738E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2BACDD30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102E67F9" w14:textId="0CCEB762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2438</w:t>
            </w:r>
          </w:p>
        </w:tc>
        <w:tc>
          <w:tcPr>
            <w:tcW w:w="5539" w:type="dxa"/>
            <w:gridSpan w:val="2"/>
          </w:tcPr>
          <w:p w14:paraId="5F578256" w14:textId="21CB4194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Cabo de rede Cat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goria 6 100% cobre</w:t>
            </w:r>
          </w:p>
        </w:tc>
        <w:tc>
          <w:tcPr>
            <w:tcW w:w="850" w:type="dxa"/>
          </w:tcPr>
          <w:p w14:paraId="3B301700" w14:textId="369BC77D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1248" w:type="dxa"/>
          </w:tcPr>
          <w:p w14:paraId="3EEF3B35" w14:textId="285677A1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989" w:type="dxa"/>
          </w:tcPr>
          <w:p w14:paraId="7ABF42C8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671ED64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689EA66A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272EC6A8" w14:textId="689891A8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2439</w:t>
            </w:r>
          </w:p>
        </w:tc>
        <w:tc>
          <w:tcPr>
            <w:tcW w:w="5539" w:type="dxa"/>
            <w:gridSpan w:val="2"/>
          </w:tcPr>
          <w:p w14:paraId="4887DB2B" w14:textId="3FEAE672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Tubo condulete cinza ¾ de 3 metros</w:t>
            </w:r>
          </w:p>
        </w:tc>
        <w:tc>
          <w:tcPr>
            <w:tcW w:w="850" w:type="dxa"/>
          </w:tcPr>
          <w:p w14:paraId="1EEFED0B" w14:textId="0CCFA0FF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75659277" w14:textId="779D204C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989" w:type="dxa"/>
          </w:tcPr>
          <w:p w14:paraId="54B0C668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CB86245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40C27509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296316F0" w14:textId="73FE4B4E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1843</w:t>
            </w:r>
          </w:p>
        </w:tc>
        <w:tc>
          <w:tcPr>
            <w:tcW w:w="5539" w:type="dxa"/>
            <w:gridSpan w:val="2"/>
          </w:tcPr>
          <w:p w14:paraId="5973B447" w14:textId="1DBDE07E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Abraçadeira condulete 3/4</w:t>
            </w:r>
          </w:p>
        </w:tc>
        <w:tc>
          <w:tcPr>
            <w:tcW w:w="850" w:type="dxa"/>
          </w:tcPr>
          <w:p w14:paraId="46D7DF62" w14:textId="0F1752C9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62A19967" w14:textId="427C8E75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89" w:type="dxa"/>
          </w:tcPr>
          <w:p w14:paraId="6C86E659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0E3FCDAF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66BBF363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21AE3555" w14:textId="49BB0979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2440</w:t>
            </w:r>
          </w:p>
        </w:tc>
        <w:tc>
          <w:tcPr>
            <w:tcW w:w="5539" w:type="dxa"/>
            <w:gridSpan w:val="2"/>
          </w:tcPr>
          <w:p w14:paraId="3340CEE1" w14:textId="4F6A1B2E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2583C">
              <w:rPr>
                <w:rFonts w:asciiTheme="minorHAnsi" w:hAnsiTheme="minorHAnsi" w:cstheme="minorHAnsi"/>
                <w:sz w:val="18"/>
                <w:szCs w:val="18"/>
              </w:rPr>
              <w:t>Luva condulete 3/4</w:t>
            </w:r>
          </w:p>
        </w:tc>
        <w:tc>
          <w:tcPr>
            <w:tcW w:w="850" w:type="dxa"/>
          </w:tcPr>
          <w:p w14:paraId="584D4EC6" w14:textId="3691A329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</w:p>
        </w:tc>
        <w:tc>
          <w:tcPr>
            <w:tcW w:w="1248" w:type="dxa"/>
          </w:tcPr>
          <w:p w14:paraId="28D3F53F" w14:textId="61ED0C94" w:rsidR="00A94B56" w:rsidRPr="00B71751" w:rsidRDefault="00A94B56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989" w:type="dxa"/>
          </w:tcPr>
          <w:p w14:paraId="66743A44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3EC2E61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4B56" w:rsidRPr="00B71751" w14:paraId="1956BCAF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66B5102D" w14:textId="23BD96A1" w:rsidR="00A94B56" w:rsidRPr="00B71751" w:rsidRDefault="00516F91" w:rsidP="00A94B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0099</w:t>
            </w:r>
          </w:p>
        </w:tc>
        <w:tc>
          <w:tcPr>
            <w:tcW w:w="5539" w:type="dxa"/>
            <w:gridSpan w:val="2"/>
          </w:tcPr>
          <w:p w14:paraId="4B3A8808" w14:textId="3344BCF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SERVIÇO DE INSTALAÇÃO E CONFIGURAÇÃO</w:t>
            </w:r>
          </w:p>
        </w:tc>
        <w:tc>
          <w:tcPr>
            <w:tcW w:w="850" w:type="dxa"/>
          </w:tcPr>
          <w:p w14:paraId="1F817426" w14:textId="5D51FBD5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</w:t>
            </w:r>
          </w:p>
        </w:tc>
        <w:tc>
          <w:tcPr>
            <w:tcW w:w="1248" w:type="dxa"/>
          </w:tcPr>
          <w:p w14:paraId="44519618" w14:textId="617FF6C3" w:rsidR="00A94B56" w:rsidRPr="00B71751" w:rsidRDefault="00516F91" w:rsidP="00A94B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989" w:type="dxa"/>
          </w:tcPr>
          <w:p w14:paraId="08F7EAB8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29F439B6" w14:textId="77777777" w:rsidR="00A94B56" w:rsidRPr="00B71751" w:rsidRDefault="00A94B56" w:rsidP="00A94B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2363364C" w14:textId="77777777" w:rsidTr="00B71751">
        <w:trPr>
          <w:gridBefore w:val="1"/>
          <w:gridAfter w:val="1"/>
          <w:wBefore w:w="129" w:type="dxa"/>
          <w:wAfter w:w="206" w:type="dxa"/>
          <w:trHeight w:val="290"/>
        </w:trPr>
        <w:tc>
          <w:tcPr>
            <w:tcW w:w="8902" w:type="dxa"/>
            <w:gridSpan w:val="5"/>
            <w:tcBorders>
              <w:bottom w:val="single" w:sz="18" w:space="0" w:color="000000"/>
            </w:tcBorders>
          </w:tcPr>
          <w:p w14:paraId="3BB2A64B" w14:textId="77777777" w:rsidR="00D4332D" w:rsidRPr="00B71751" w:rsidRDefault="00F32456">
            <w:pPr>
              <w:pStyle w:val="TableParagraph"/>
              <w:spacing w:before="6"/>
              <w:ind w:right="3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B7175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B7175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Geral</w:t>
            </w:r>
          </w:p>
        </w:tc>
        <w:tc>
          <w:tcPr>
            <w:tcW w:w="2013" w:type="dxa"/>
            <w:gridSpan w:val="2"/>
            <w:tcBorders>
              <w:bottom w:val="single" w:sz="18" w:space="0" w:color="000000"/>
            </w:tcBorders>
          </w:tcPr>
          <w:p w14:paraId="4FA260AA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2E4" w:rsidRPr="00B71751" w14:paraId="59DDE911" w14:textId="77777777" w:rsidTr="00B71751">
        <w:trPr>
          <w:gridBefore w:val="1"/>
          <w:gridAfter w:val="1"/>
          <w:wBefore w:w="129" w:type="dxa"/>
          <w:wAfter w:w="206" w:type="dxa"/>
          <w:trHeight w:val="289"/>
        </w:trPr>
        <w:tc>
          <w:tcPr>
            <w:tcW w:w="10915" w:type="dxa"/>
            <w:gridSpan w:val="7"/>
            <w:tcBorders>
              <w:top w:val="single" w:sz="18" w:space="0" w:color="000000"/>
            </w:tcBorders>
          </w:tcPr>
          <w:p w14:paraId="3026C199" w14:textId="77777777" w:rsidR="002422E4" w:rsidRPr="00B71751" w:rsidRDefault="002422E4" w:rsidP="00847240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Validade</w:t>
            </w:r>
            <w:r w:rsidRPr="00B7175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7175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Proposta: 30 dias</w:t>
            </w:r>
          </w:p>
        </w:tc>
      </w:tr>
      <w:tr w:rsidR="002422E4" w14:paraId="6A717374" w14:textId="77777777" w:rsidTr="00CF38B2">
        <w:trPr>
          <w:trHeight w:val="294"/>
        </w:trPr>
        <w:tc>
          <w:tcPr>
            <w:tcW w:w="11250" w:type="dxa"/>
            <w:gridSpan w:val="9"/>
            <w:tcBorders>
              <w:bottom w:val="single" w:sz="8" w:space="0" w:color="000000"/>
            </w:tcBorders>
          </w:tcPr>
          <w:p w14:paraId="31430CE4" w14:textId="77777777" w:rsidR="002422E4" w:rsidRPr="00916A13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745246E4" w14:textId="77777777" w:rsidR="002422E4" w:rsidRPr="00916A13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DA EXECUÇÃO</w:t>
            </w:r>
            <w:r w:rsidR="00877856"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</w:p>
          <w:p w14:paraId="44693FD2" w14:textId="77777777" w:rsidR="002E5A4C" w:rsidRPr="002E5A4C" w:rsidRDefault="002E5A4C" w:rsidP="00C15891">
            <w:pPr>
              <w:pStyle w:val="PargrafodaLista"/>
              <w:numPr>
                <w:ilvl w:val="0"/>
                <w:numId w:val="6"/>
              </w:numPr>
              <w:adjustRightInd w:val="0"/>
              <w:ind w:left="417" w:right="206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5A4C">
              <w:rPr>
                <w:rFonts w:asciiTheme="minorHAnsi" w:hAnsiTheme="minorHAnsi" w:cstheme="minorHAnsi"/>
                <w:sz w:val="18"/>
                <w:szCs w:val="18"/>
              </w:rPr>
              <w:t>Garantia mínima de 12 meses para equipamentos e instalação.</w:t>
            </w:r>
          </w:p>
          <w:p w14:paraId="13767E49" w14:textId="41390B09" w:rsidR="00296410" w:rsidRPr="00F5765B" w:rsidRDefault="007A3A6A" w:rsidP="00C15891">
            <w:pPr>
              <w:pStyle w:val="PargrafodaLista"/>
              <w:numPr>
                <w:ilvl w:val="0"/>
                <w:numId w:val="6"/>
              </w:numPr>
              <w:adjustRightInd w:val="0"/>
              <w:ind w:left="417" w:right="206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5765B">
              <w:rPr>
                <w:rFonts w:asciiTheme="minorHAnsi" w:hAnsiTheme="minorHAnsi" w:cstheme="minorHAnsi"/>
                <w:sz w:val="18"/>
                <w:szCs w:val="18"/>
              </w:rPr>
              <w:t xml:space="preserve">A entrega será feita de </w:t>
            </w:r>
            <w:r w:rsidR="00B76587" w:rsidRPr="00F5765B">
              <w:rPr>
                <w:rFonts w:asciiTheme="minorHAnsi" w:hAnsiTheme="minorHAnsi" w:cstheme="minorHAnsi"/>
                <w:sz w:val="18"/>
                <w:szCs w:val="18"/>
              </w:rPr>
              <w:t>em 2 etapas</w:t>
            </w:r>
            <w:r w:rsidR="00260BC7" w:rsidRPr="00F5765B">
              <w:rPr>
                <w:rFonts w:asciiTheme="minorHAnsi" w:hAnsiTheme="minorHAnsi" w:cstheme="minorHAnsi"/>
                <w:sz w:val="18"/>
                <w:szCs w:val="18"/>
              </w:rPr>
              <w:t>, primeiro serão instaladas as cameras e posteriormente os alarmes</w:t>
            </w:r>
            <w:r w:rsidRPr="00F5765B">
              <w:rPr>
                <w:rFonts w:asciiTheme="minorHAnsi" w:hAnsiTheme="minorHAnsi" w:cstheme="minorHAnsi"/>
                <w:sz w:val="18"/>
                <w:szCs w:val="18"/>
              </w:rPr>
              <w:t>, no parazo de 10(dez) dias após a emissão da Autorização de fornecimento emitida pelo Setor de Compras do SAAE</w:t>
            </w:r>
            <w:r w:rsidR="00F5765B" w:rsidRPr="00F5765B">
              <w:rPr>
                <w:rFonts w:asciiTheme="minorHAnsi" w:hAnsiTheme="minorHAnsi" w:cstheme="minorHAnsi"/>
                <w:sz w:val="18"/>
                <w:szCs w:val="18"/>
              </w:rPr>
              <w:t>, conforme Termo de Referencia</w:t>
            </w:r>
          </w:p>
          <w:p w14:paraId="39B9B0EE" w14:textId="77777777" w:rsidR="007A3A6A" w:rsidRPr="007A3A6A" w:rsidRDefault="007A3A6A" w:rsidP="00C15891">
            <w:pPr>
              <w:pStyle w:val="Corpodetexto"/>
              <w:numPr>
                <w:ilvl w:val="0"/>
                <w:numId w:val="6"/>
              </w:numPr>
              <w:tabs>
                <w:tab w:val="left" w:pos="0"/>
              </w:tabs>
              <w:ind w:left="417" w:right="206" w:hanging="141"/>
              <w:jc w:val="both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A3A6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23C57427" w14:textId="77777777" w:rsidR="007A3A6A" w:rsidRPr="007A3A6A" w:rsidRDefault="007A3A6A" w:rsidP="00C15891">
            <w:pPr>
              <w:pStyle w:val="PargrafodaLista"/>
              <w:numPr>
                <w:ilvl w:val="0"/>
                <w:numId w:val="6"/>
              </w:numPr>
              <w:adjustRightInd w:val="0"/>
              <w:ind w:left="417" w:right="206" w:hanging="141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916A13" w:rsidRDefault="00916A13" w:rsidP="00C15891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left="417" w:right="206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1C9FE28D" w14:textId="77777777" w:rsidR="00916A13" w:rsidRPr="00916A13" w:rsidRDefault="00916A13" w:rsidP="00C15891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"/>
              <w:ind w:left="417" w:right="206" w:hanging="1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EMPRESA DECLARADA VENCEDORA DEVERÁ APRESENTAR SEU CONTRATO SOCIAL E AS CERTIDÕES NEGATIVAS DE DÉBITOS FEDERAL,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ESTADUAL E MUNICIPAL, FGTS, TRABALHISTA e DOCUMENTO DE CONSTITUIÇÃO DA EMPRESA PARA FINS DE CONTRATAÇÃO.</w:t>
            </w:r>
          </w:p>
          <w:p w14:paraId="3CC308B3" w14:textId="77777777" w:rsidR="00916A13" w:rsidRPr="00916A13" w:rsidRDefault="00916A13" w:rsidP="00C15891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10942"/>
              </w:tabs>
              <w:spacing w:before="1"/>
              <w:ind w:left="559" w:right="20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21318DD3" w14:textId="45247FC8" w:rsidR="00916A13" w:rsidRPr="00916A13" w:rsidRDefault="00916A13" w:rsidP="00C15891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10942"/>
              </w:tabs>
              <w:spacing w:before="1"/>
              <w:ind w:left="559" w:right="20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ENDEREÇO DE </w:t>
            </w:r>
            <w:r w:rsidRPr="00516F91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ENTREGA</w:t>
            </w:r>
            <w:r w:rsidR="00516F91" w:rsidRPr="00516F91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  E INSTALAÇÃO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6F91">
              <w:rPr>
                <w:rFonts w:asciiTheme="minorHAnsi" w:hAnsiTheme="minorHAnsi" w:cstheme="minorHAnsi"/>
                <w:sz w:val="18"/>
                <w:szCs w:val="18"/>
              </w:rPr>
              <w:t>Rod Geraldo Sartorio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F91">
              <w:rPr>
                <w:rFonts w:asciiTheme="minorHAnsi" w:hAnsiTheme="minorHAnsi" w:cstheme="minorHAnsi"/>
                <w:sz w:val="18"/>
                <w:szCs w:val="18"/>
              </w:rPr>
              <w:t>Km 1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, Centro , Vargem Alta-ES, ou via correio eletrônico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6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2FCA705" w14:textId="77777777" w:rsidR="00916A13" w:rsidRPr="00516F91" w:rsidRDefault="00916A13" w:rsidP="00C15891">
            <w:pPr>
              <w:pStyle w:val="PargrafodaLista"/>
              <w:numPr>
                <w:ilvl w:val="0"/>
                <w:numId w:val="6"/>
              </w:numPr>
              <w:tabs>
                <w:tab w:val="left" w:pos="417"/>
              </w:tabs>
              <w:adjustRightInd w:val="0"/>
              <w:ind w:left="559" w:right="206" w:hanging="142"/>
              <w:jc w:val="both"/>
              <w:rPr>
                <w:b/>
                <w:sz w:val="20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CONTATO : SAAE – SERVIÇO AUTÔNOMO DE ÁGUA E ESGOTO – VARGEM ALTA/ES – CNPJ nº 31.724.255/0001-20. Tel. de contato. [028] 99930-1695; E-mail: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</w:p>
          <w:p w14:paraId="4ECCA9CD" w14:textId="77777777" w:rsidR="00516F91" w:rsidRPr="00C15891" w:rsidRDefault="00516F91" w:rsidP="00C15891">
            <w:pPr>
              <w:pStyle w:val="PargrafodaLista"/>
              <w:numPr>
                <w:ilvl w:val="0"/>
                <w:numId w:val="6"/>
              </w:numPr>
              <w:tabs>
                <w:tab w:val="left" w:pos="417"/>
              </w:tabs>
              <w:adjustRightInd w:val="0"/>
              <w:ind w:left="559" w:right="206" w:hanging="142"/>
              <w:jc w:val="both"/>
              <w:rPr>
                <w:b/>
                <w:bCs/>
                <w:sz w:val="20"/>
              </w:rPr>
            </w:pPr>
            <w:r w:rsidRPr="00516F91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DEMAIS INFORMAÇÕES NO TERMO DE REFERENCIA</w:t>
            </w:r>
          </w:p>
          <w:p w14:paraId="051AA67B" w14:textId="4872AB7A" w:rsidR="00C15891" w:rsidRPr="00516F91" w:rsidRDefault="00C15891" w:rsidP="00C15891">
            <w:pPr>
              <w:pStyle w:val="PargrafodaLista"/>
              <w:tabs>
                <w:tab w:val="left" w:pos="417"/>
              </w:tabs>
              <w:adjustRightInd w:val="0"/>
              <w:ind w:left="559" w:right="206"/>
              <w:jc w:val="both"/>
              <w:rPr>
                <w:b/>
                <w:bCs/>
                <w:sz w:val="20"/>
              </w:rPr>
            </w:pPr>
          </w:p>
        </w:tc>
      </w:tr>
      <w:tr w:rsidR="002422E4" w14:paraId="78ED3D52" w14:textId="77777777" w:rsidTr="00B71751">
        <w:trPr>
          <w:trHeight w:val="520"/>
        </w:trPr>
        <w:tc>
          <w:tcPr>
            <w:tcW w:w="5247" w:type="dxa"/>
            <w:gridSpan w:val="3"/>
            <w:vMerge w:val="restart"/>
            <w:tcBorders>
              <w:bottom w:val="nil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lastRenderedPageBreak/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18651542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2422E4" w14:paraId="54E932EA" w14:textId="77777777" w:rsidTr="00CF38B2">
        <w:trPr>
          <w:trHeight w:val="1863"/>
        </w:trPr>
        <w:tc>
          <w:tcPr>
            <w:tcW w:w="5247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4" w:space="0" w:color="auto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D0609B6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26256"/>
    <w:rsid w:val="000D58A6"/>
    <w:rsid w:val="000F7B6F"/>
    <w:rsid w:val="001B5ABE"/>
    <w:rsid w:val="001D4F2B"/>
    <w:rsid w:val="001F2709"/>
    <w:rsid w:val="002422E4"/>
    <w:rsid w:val="00260BC7"/>
    <w:rsid w:val="00296410"/>
    <w:rsid w:val="002E5A4C"/>
    <w:rsid w:val="00353207"/>
    <w:rsid w:val="00391330"/>
    <w:rsid w:val="003F61AF"/>
    <w:rsid w:val="004235B8"/>
    <w:rsid w:val="004F26CA"/>
    <w:rsid w:val="00516F91"/>
    <w:rsid w:val="005267B0"/>
    <w:rsid w:val="00556135"/>
    <w:rsid w:val="005B7EB4"/>
    <w:rsid w:val="005C7C41"/>
    <w:rsid w:val="005F46C2"/>
    <w:rsid w:val="0061036C"/>
    <w:rsid w:val="00694A31"/>
    <w:rsid w:val="006F3EB8"/>
    <w:rsid w:val="00797261"/>
    <w:rsid w:val="007A3A6A"/>
    <w:rsid w:val="007C3F39"/>
    <w:rsid w:val="00824B49"/>
    <w:rsid w:val="00877856"/>
    <w:rsid w:val="008B0DC8"/>
    <w:rsid w:val="00916A13"/>
    <w:rsid w:val="00923F9A"/>
    <w:rsid w:val="00996B30"/>
    <w:rsid w:val="00A07A5D"/>
    <w:rsid w:val="00A13F99"/>
    <w:rsid w:val="00A1447B"/>
    <w:rsid w:val="00A3719E"/>
    <w:rsid w:val="00A658A3"/>
    <w:rsid w:val="00A94B56"/>
    <w:rsid w:val="00AF5343"/>
    <w:rsid w:val="00B71751"/>
    <w:rsid w:val="00B76587"/>
    <w:rsid w:val="00B93854"/>
    <w:rsid w:val="00C12F04"/>
    <w:rsid w:val="00C15891"/>
    <w:rsid w:val="00C53F4B"/>
    <w:rsid w:val="00CC2A50"/>
    <w:rsid w:val="00CF38B2"/>
    <w:rsid w:val="00D4332D"/>
    <w:rsid w:val="00DC4275"/>
    <w:rsid w:val="00DC6ECA"/>
    <w:rsid w:val="00DD14E3"/>
    <w:rsid w:val="00E9648A"/>
    <w:rsid w:val="00ED4B34"/>
    <w:rsid w:val="00ED5025"/>
    <w:rsid w:val="00F123FF"/>
    <w:rsid w:val="00F32456"/>
    <w:rsid w:val="00F5765B"/>
    <w:rsid w:val="00F92AC8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GRAZIELA josefs PARESQUI</cp:lastModifiedBy>
  <cp:revision>5</cp:revision>
  <cp:lastPrinted>2026-01-23T15:56:00Z</cp:lastPrinted>
  <dcterms:created xsi:type="dcterms:W3CDTF">2026-01-23T15:56:00Z</dcterms:created>
  <dcterms:modified xsi:type="dcterms:W3CDTF">2026-01-23T16:56:00Z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